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F" w:rsidRDefault="00E12A75">
      <w:pPr>
        <w:pStyle w:val="a3"/>
        <w:spacing w:before="67"/>
        <w:ind w:left="3688" w:right="4117"/>
        <w:jc w:val="center"/>
      </w:pPr>
      <w:r>
        <w:t xml:space="preserve">Доброе </w:t>
      </w:r>
      <w:proofErr w:type="gramStart"/>
      <w:r>
        <w:t xml:space="preserve">утро </w:t>
      </w:r>
      <w:r>
        <w:t>!</w:t>
      </w:r>
      <w:proofErr w:type="gramEnd"/>
    </w:p>
    <w:p w:rsidR="008C5D8F" w:rsidRPr="00E12A75" w:rsidRDefault="00E12A75">
      <w:pPr>
        <w:pStyle w:val="a3"/>
        <w:tabs>
          <w:tab w:val="left" w:pos="1881"/>
          <w:tab w:val="left" w:pos="4540"/>
        </w:tabs>
        <w:spacing w:before="250" w:line="276" w:lineRule="auto"/>
        <w:ind w:right="565" w:firstLine="1274"/>
        <w:rPr>
          <w:lang w:val="en-US"/>
        </w:rPr>
      </w:pPr>
      <w:r>
        <w:t>Сегодня у нас День цветов! Это прекрасно! Ведь цветы это и красота, и аромат, и угощение – мёд-то пчёлы откуда берут? И ожидание. Спросите: чего ожидание? Яблок или груш, или апельсинов – смотря что цветёт)) У нас зацвели подсолнухи!</w:t>
      </w:r>
      <w:r>
        <w:tab/>
      </w:r>
      <w:proofErr w:type="gramStart"/>
      <w:r>
        <w:t>И  мы</w:t>
      </w:r>
      <w:proofErr w:type="gramEnd"/>
      <w:r>
        <w:rPr>
          <w:spacing w:val="24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станцуем!</w:t>
      </w:r>
      <w:r>
        <w:tab/>
        <w:t xml:space="preserve">Вспоминайте – мы это недавно уже делали. </w:t>
      </w:r>
      <w:hyperlink r:id="rId5">
        <w:r w:rsidRPr="00E12A75">
          <w:rPr>
            <w:color w:val="0000FF"/>
            <w:u w:val="single" w:color="0000FF"/>
            <w:lang w:val="en-US"/>
          </w:rPr>
          <w:t>https://drive.google.com/file/d/1WjDEkgl1UOWa9ekReI3mXcEryorP0ik7/view?usp=s</w:t>
        </w:r>
      </w:hyperlink>
      <w:r w:rsidRPr="00E12A75">
        <w:rPr>
          <w:color w:val="0000FF"/>
          <w:lang w:val="en-US"/>
        </w:rPr>
        <w:t xml:space="preserve"> </w:t>
      </w:r>
      <w:hyperlink r:id="rId6">
        <w:r w:rsidRPr="00E12A75">
          <w:rPr>
            <w:color w:val="0000FF"/>
            <w:u w:val="single" w:color="0000FF"/>
            <w:lang w:val="en-US"/>
          </w:rPr>
          <w:t>haring</w:t>
        </w:r>
      </w:hyperlink>
    </w:p>
    <w:p w:rsidR="008C5D8F" w:rsidRDefault="00E12A75">
      <w:pPr>
        <w:pStyle w:val="a3"/>
        <w:spacing w:before="1" w:line="276" w:lineRule="auto"/>
        <w:ind w:right="4869"/>
      </w:pPr>
      <w:r>
        <w:t>Сели, ладошки держат щёчки, качаем головой. Подрастаем – встаём.</w:t>
      </w:r>
    </w:p>
    <w:p w:rsidR="008C5D8F" w:rsidRDefault="00E12A75">
      <w:pPr>
        <w:pStyle w:val="a3"/>
        <w:spacing w:line="321" w:lineRule="exact"/>
      </w:pPr>
      <w:r>
        <w:t>Ручки на пояс и по очереди поднимаем к солнышку ладошки-листочки.</w:t>
      </w:r>
    </w:p>
    <w:p w:rsidR="008C5D8F" w:rsidRDefault="00E12A75">
      <w:pPr>
        <w:pStyle w:val="a3"/>
        <w:spacing w:before="50" w:line="276" w:lineRule="auto"/>
        <w:ind w:right="565"/>
      </w:pPr>
      <w:r>
        <w:t>Надули щёчки, руки округлили пер</w:t>
      </w:r>
      <w:r>
        <w:t>ед собой, «поднимаем арбуз» - бутончик появился.</w:t>
      </w:r>
    </w:p>
    <w:p w:rsidR="008C5D8F" w:rsidRDefault="00E12A75">
      <w:pPr>
        <w:pStyle w:val="a3"/>
        <w:spacing w:line="276" w:lineRule="auto"/>
        <w:ind w:right="565"/>
      </w:pPr>
      <w:r>
        <w:t>Руки раскрываем над головой в стороны и широко улыбаемся – расцвёл наш подсолнушек.</w:t>
      </w:r>
    </w:p>
    <w:p w:rsidR="008C5D8F" w:rsidRDefault="00E12A75">
      <w:pPr>
        <w:pStyle w:val="a3"/>
      </w:pPr>
      <w:r>
        <w:t>Качается цветок на ветерке.</w:t>
      </w:r>
    </w:p>
    <w:p w:rsidR="008C5D8F" w:rsidRDefault="00E12A75">
      <w:pPr>
        <w:pStyle w:val="a3"/>
        <w:spacing w:before="47"/>
      </w:pPr>
      <w:r>
        <w:t>«Собрали семечки» - движение как будто вы поймали что-то.</w:t>
      </w:r>
    </w:p>
    <w:p w:rsidR="008C5D8F" w:rsidRDefault="00E12A75">
      <w:pPr>
        <w:pStyle w:val="a3"/>
        <w:spacing w:before="48" w:line="278" w:lineRule="auto"/>
        <w:ind w:right="1484"/>
      </w:pPr>
      <w:r>
        <w:t>Грызём семечки со звуком: «</w:t>
      </w:r>
      <w:proofErr w:type="spellStart"/>
      <w:r>
        <w:t>Хрум</w:t>
      </w:r>
      <w:proofErr w:type="spellEnd"/>
      <w:r>
        <w:t>» - на</w:t>
      </w:r>
      <w:r>
        <w:t>клон назад. «</w:t>
      </w:r>
      <w:proofErr w:type="spellStart"/>
      <w:r>
        <w:t>Тю</w:t>
      </w:r>
      <w:proofErr w:type="spellEnd"/>
      <w:r>
        <w:t>!» - наклон вперёд. Посмотрели: как насорили! – покачали головой и погрозили пальцем.</w:t>
      </w:r>
    </w:p>
    <w:p w:rsidR="008C5D8F" w:rsidRDefault="00E12A75">
      <w:pPr>
        <w:pStyle w:val="a3"/>
        <w:spacing w:line="317" w:lineRule="exact"/>
      </w:pPr>
      <w:r>
        <w:t>Взяли веники, подмели.</w:t>
      </w:r>
    </w:p>
    <w:p w:rsidR="008C5D8F" w:rsidRDefault="00E12A75">
      <w:pPr>
        <w:pStyle w:val="a3"/>
        <w:spacing w:before="48" w:line="552" w:lineRule="auto"/>
        <w:ind w:right="3319"/>
      </w:pPr>
      <w:r>
        <w:pict>
          <v:rect id="_x0000_s1027" style="position:absolute;left:0;text-align:left;margin-left:311.7pt;margin-top:76.8pt;width:.5pt;height:193.2pt;z-index:15728640;mso-position-horizontal-relative:page" fillcolor="black" stroked="f">
            <w10:wrap anchorx="page"/>
          </v:rect>
        </w:pict>
      </w:r>
      <w:r>
        <w:t>Крутанулись на пятке, руки вверх – вот какие мы молодцы! Разомнём пальчики? Гимнастика «Цветок»</w:t>
      </w:r>
    </w:p>
    <w:p w:rsidR="008C5D8F" w:rsidRDefault="008C5D8F">
      <w:pPr>
        <w:spacing w:line="552" w:lineRule="auto"/>
        <w:sectPr w:rsidR="008C5D8F">
          <w:type w:val="continuous"/>
          <w:pgSz w:w="11910" w:h="16840"/>
          <w:pgMar w:top="1040" w:right="280" w:bottom="280" w:left="1000" w:header="720" w:footer="720" w:gutter="0"/>
          <w:cols w:space="720"/>
        </w:sectPr>
      </w:pPr>
    </w:p>
    <w:p w:rsidR="008C5D8F" w:rsidRDefault="00E12A75">
      <w:pPr>
        <w:pStyle w:val="a3"/>
        <w:ind w:left="274"/>
      </w:pPr>
      <w:r>
        <w:t>Вырос цветок на пол</w:t>
      </w:r>
      <w:r>
        <w:t>яне.</w:t>
      </w:r>
    </w:p>
    <w:p w:rsidR="008C5D8F" w:rsidRDefault="008C5D8F">
      <w:pPr>
        <w:pStyle w:val="a3"/>
        <w:ind w:left="0"/>
        <w:rPr>
          <w:sz w:val="30"/>
        </w:rPr>
      </w:pPr>
    </w:p>
    <w:p w:rsidR="008C5D8F" w:rsidRDefault="008C5D8F">
      <w:pPr>
        <w:pStyle w:val="a3"/>
        <w:spacing w:before="1"/>
        <w:ind w:left="0"/>
        <w:rPr>
          <w:sz w:val="26"/>
        </w:rPr>
      </w:pPr>
    </w:p>
    <w:p w:rsidR="008C5D8F" w:rsidRDefault="00E12A75">
      <w:pPr>
        <w:pStyle w:val="a3"/>
        <w:ind w:left="274"/>
      </w:pPr>
      <w:r>
        <w:t>Утром весенним раскрыл лепестки.</w:t>
      </w:r>
    </w:p>
    <w:p w:rsidR="008C5D8F" w:rsidRDefault="008C5D8F">
      <w:pPr>
        <w:pStyle w:val="a3"/>
        <w:ind w:left="0"/>
        <w:rPr>
          <w:sz w:val="30"/>
        </w:rPr>
      </w:pPr>
    </w:p>
    <w:p w:rsidR="008C5D8F" w:rsidRDefault="008C5D8F">
      <w:pPr>
        <w:pStyle w:val="a3"/>
        <w:ind w:left="0"/>
        <w:rPr>
          <w:sz w:val="30"/>
        </w:rPr>
      </w:pPr>
    </w:p>
    <w:p w:rsidR="008C5D8F" w:rsidRDefault="008C5D8F">
      <w:pPr>
        <w:pStyle w:val="a3"/>
        <w:spacing w:before="10"/>
        <w:ind w:left="0"/>
        <w:rPr>
          <w:sz w:val="23"/>
        </w:rPr>
      </w:pPr>
    </w:p>
    <w:p w:rsidR="008C5D8F" w:rsidRDefault="00E12A75">
      <w:pPr>
        <w:pStyle w:val="a3"/>
        <w:spacing w:line="722" w:lineRule="auto"/>
        <w:ind w:left="274" w:right="71"/>
      </w:pPr>
      <w:r>
        <w:t>Всем лепесткам красоту и питанье Дружно дают под землёй корешки.</w:t>
      </w:r>
    </w:p>
    <w:p w:rsidR="008C5D8F" w:rsidRDefault="00E12A75">
      <w:pPr>
        <w:pStyle w:val="a3"/>
        <w:ind w:left="274" w:right="108"/>
        <w:jc w:val="both"/>
      </w:pPr>
      <w:r>
        <w:br w:type="column"/>
      </w:r>
      <w:r>
        <w:t>Собрали кисти в «бутон». Руки в вертикальном положении.</w:t>
      </w:r>
    </w:p>
    <w:p w:rsidR="008C5D8F" w:rsidRDefault="008C5D8F">
      <w:pPr>
        <w:pStyle w:val="a3"/>
        <w:spacing w:before="1"/>
        <w:ind w:left="0"/>
      </w:pPr>
    </w:p>
    <w:p w:rsidR="008C5D8F" w:rsidRDefault="00E12A75">
      <w:pPr>
        <w:pStyle w:val="a3"/>
        <w:ind w:left="274" w:right="109"/>
        <w:jc w:val="both"/>
      </w:pPr>
      <w:r>
        <w:t>Развести пальцы в стороны, основания ладоней прижаты друг к другу.</w:t>
      </w:r>
    </w:p>
    <w:p w:rsidR="008C5D8F" w:rsidRDefault="008C5D8F">
      <w:pPr>
        <w:pStyle w:val="a3"/>
        <w:spacing w:before="10"/>
        <w:ind w:left="0"/>
        <w:rPr>
          <w:sz w:val="27"/>
        </w:rPr>
      </w:pPr>
    </w:p>
    <w:p w:rsidR="008C5D8F" w:rsidRDefault="00E12A75">
      <w:pPr>
        <w:pStyle w:val="a3"/>
        <w:spacing w:before="1"/>
        <w:ind w:left="274" w:right="104"/>
        <w:jc w:val="both"/>
      </w:pPr>
      <w:r>
        <w:t>Ритмичные движения «вместе-врозь» - цветок «ест»</w:t>
      </w:r>
    </w:p>
    <w:p w:rsidR="008C5D8F" w:rsidRDefault="008C5D8F">
      <w:pPr>
        <w:pStyle w:val="a3"/>
        <w:spacing w:before="1"/>
        <w:ind w:left="0"/>
      </w:pPr>
    </w:p>
    <w:p w:rsidR="008C5D8F" w:rsidRDefault="00E12A75">
      <w:pPr>
        <w:pStyle w:val="a3"/>
        <w:ind w:left="274" w:right="104"/>
        <w:jc w:val="both"/>
      </w:pPr>
      <w:r>
        <w:t>Кисти вниз, тыльной стороной запястья прижаты друг к друг. Шевелим пальцами.</w:t>
      </w:r>
    </w:p>
    <w:p w:rsidR="008C5D8F" w:rsidRDefault="008C5D8F">
      <w:pPr>
        <w:jc w:val="both"/>
        <w:sectPr w:rsidR="008C5D8F">
          <w:type w:val="continuous"/>
          <w:pgSz w:w="11910" w:h="16840"/>
          <w:pgMar w:top="1040" w:right="280" w:bottom="280" w:left="1000" w:header="720" w:footer="720" w:gutter="0"/>
          <w:cols w:num="2" w:space="720" w:equalWidth="0">
            <w:col w:w="4568" w:space="679"/>
            <w:col w:w="5383"/>
          </w:cols>
        </w:sectPr>
      </w:pPr>
    </w:p>
    <w:p w:rsidR="008C5D8F" w:rsidRDefault="00E12A75">
      <w:pPr>
        <w:pStyle w:val="a3"/>
        <w:spacing w:before="42" w:line="276" w:lineRule="auto"/>
        <w:ind w:right="564" w:firstLine="1274"/>
        <w:jc w:val="both"/>
      </w:pPr>
      <w:r>
        <w:t>Корешки, конечно, цветочки накормят, но помочь им должны мы – полить, прополоть, песенку спеть. От это</w:t>
      </w:r>
      <w:r>
        <w:t>го цветы станут красивее, ароматнее и веселее!</w:t>
      </w:r>
    </w:p>
    <w:p w:rsidR="008C5D8F" w:rsidRDefault="008C5D8F">
      <w:pPr>
        <w:spacing w:line="276" w:lineRule="auto"/>
        <w:jc w:val="both"/>
        <w:sectPr w:rsidR="008C5D8F">
          <w:type w:val="continuous"/>
          <w:pgSz w:w="11910" w:h="16840"/>
          <w:pgMar w:top="1040" w:right="280" w:bottom="280" w:left="1000" w:header="720" w:footer="720" w:gutter="0"/>
          <w:cols w:space="720"/>
        </w:sectPr>
      </w:pPr>
    </w:p>
    <w:p w:rsidR="008C5D8F" w:rsidRDefault="00E12A75">
      <w:pPr>
        <w:pStyle w:val="a3"/>
        <w:spacing w:before="67" w:line="278" w:lineRule="auto"/>
        <w:ind w:right="565"/>
      </w:pPr>
      <w:hyperlink r:id="rId7">
        <w:r>
          <w:rPr>
            <w:color w:val="0000FF"/>
            <w:u w:val="single" w:color="0000FF"/>
          </w:rPr>
          <w:t>https://drive.google.com/file/d/1ctBVnV5z_7VwdmmAs9W92911ahf7s9yf/view?usp=s</w:t>
        </w:r>
      </w:hyperlink>
      <w:r>
        <w:rPr>
          <w:color w:val="0000FF"/>
        </w:rPr>
        <w:t xml:space="preserve"> </w:t>
      </w:r>
      <w:hyperlink r:id="rId8">
        <w:proofErr w:type="spellStart"/>
        <w:r>
          <w:rPr>
            <w:color w:val="0000FF"/>
            <w:u w:val="single" w:color="0000FF"/>
          </w:rPr>
          <w:t>haring</w:t>
        </w:r>
        <w:proofErr w:type="spellEnd"/>
      </w:hyperlink>
    </w:p>
    <w:p w:rsidR="008C5D8F" w:rsidRDefault="00E12A75">
      <w:pPr>
        <w:pStyle w:val="a4"/>
        <w:numPr>
          <w:ilvl w:val="0"/>
          <w:numId w:val="1"/>
        </w:numPr>
        <w:tabs>
          <w:tab w:val="left" w:pos="417"/>
        </w:tabs>
        <w:ind w:right="7499" w:firstLine="0"/>
        <w:rPr>
          <w:color w:val="5C5C5C"/>
          <w:sz w:val="28"/>
        </w:rPr>
      </w:pPr>
      <w:r>
        <w:pict>
          <v:shape id="_x0000_s1026" style="position:absolute;left:0;text-align:left;margin-left:55.3pt;margin-top:.35pt;width:499.1pt;height:566.65pt;z-index:-15774208;mso-position-horizontal-relative:page" coordorigin="1106,7" coordsize="9982,11333" o:spt="100" adj="0,,0" path="m11088,11017r-9982,l1106,11339r9982,l11088,11017xm11088,10695r-9982,l1106,11017r9982,l11088,10695xm11088,8936r-9982,l1106,9258r,472l1106,10052r,322l1106,10695r9982,l11088,10374r,-322l11088,9730r,-472l11088,8936xm11088,6704r-9982,l1106,7025r,322l1106,7347r,322l1106,8142r,472l1106,8936r9982,l11088,8614r,-472l11088,7669r,-322l11088,7347r,-322l11088,6704xm11088,5115r-9982,l1106,5436r,324l1106,6231r,473l11088,6704r,-473l11088,5760r,-324l11088,5115xm11088,3528r-9982,l1106,3850r,470l1106,4793r,322l11088,5115r,-322l11088,4320r,-470l11088,3528xm11088,2412r-9982,l1106,2882r,322l1106,3528r9982,l11088,3204r,-322l11088,2412xm11088,974r-9982,l1106,1445r,321l1106,2088r,324l11088,2412r,-324l11088,1766r,-321l11088,974xm11088,7l1106,7r,322l1106,650r,324l11088,974r,-324l11088,329r,-322xe" fillcolor="#faf4e7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 xml:space="preserve">Лишь солнышко </w:t>
      </w:r>
      <w:r>
        <w:rPr>
          <w:spacing w:val="-4"/>
          <w:sz w:val="28"/>
        </w:rPr>
        <w:t xml:space="preserve">стало </w:t>
      </w:r>
      <w:proofErr w:type="gramStart"/>
      <w:r>
        <w:rPr>
          <w:sz w:val="28"/>
        </w:rPr>
        <w:t>Теплей</w:t>
      </w:r>
      <w:proofErr w:type="gramEnd"/>
      <w:r>
        <w:rPr>
          <w:sz w:val="28"/>
        </w:rPr>
        <w:t xml:space="preserve"> пригревать,</w:t>
      </w:r>
    </w:p>
    <w:p w:rsidR="008C5D8F" w:rsidRDefault="00E12A75">
      <w:pPr>
        <w:pStyle w:val="a3"/>
        <w:ind w:right="8343"/>
      </w:pPr>
      <w:r>
        <w:t xml:space="preserve">На дачу приехали </w:t>
      </w:r>
      <w:proofErr w:type="gramStart"/>
      <w:r>
        <w:t>Мы</w:t>
      </w:r>
      <w:proofErr w:type="gramEnd"/>
      <w:r>
        <w:t xml:space="preserve"> отдыхать.</w:t>
      </w:r>
    </w:p>
    <w:p w:rsidR="008C5D8F" w:rsidRDefault="00E12A75">
      <w:pPr>
        <w:pStyle w:val="1"/>
        <w:spacing w:line="319" w:lineRule="exact"/>
      </w:pPr>
      <w:r>
        <w:t>Припев:</w:t>
      </w:r>
    </w:p>
    <w:p w:rsidR="008C5D8F" w:rsidRDefault="00E12A75">
      <w:pPr>
        <w:pStyle w:val="a3"/>
        <w:ind w:right="8231"/>
      </w:pPr>
      <w:r>
        <w:t>Лесок шумит, Трава блестит, Река поёт, журчит.</w:t>
      </w:r>
    </w:p>
    <w:p w:rsidR="008C5D8F" w:rsidRDefault="00E12A75">
      <w:pPr>
        <w:pStyle w:val="a4"/>
        <w:numPr>
          <w:ilvl w:val="0"/>
          <w:numId w:val="1"/>
        </w:numPr>
        <w:tabs>
          <w:tab w:val="left" w:pos="416"/>
        </w:tabs>
        <w:spacing w:before="147"/>
        <w:ind w:right="7789" w:firstLine="0"/>
        <w:rPr>
          <w:sz w:val="28"/>
        </w:rPr>
      </w:pPr>
      <w:r>
        <w:rPr>
          <w:sz w:val="28"/>
        </w:rPr>
        <w:t xml:space="preserve">Мы грабли, лопатки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лейку</w:t>
      </w:r>
      <w:r>
        <w:rPr>
          <w:spacing w:val="-6"/>
          <w:sz w:val="28"/>
        </w:rPr>
        <w:t xml:space="preserve"> </w:t>
      </w:r>
      <w:r>
        <w:rPr>
          <w:sz w:val="28"/>
        </w:rPr>
        <w:t>возьмём,</w:t>
      </w:r>
    </w:p>
    <w:p w:rsidR="008C5D8F" w:rsidRDefault="00E12A75">
      <w:pPr>
        <w:pStyle w:val="a3"/>
        <w:spacing w:before="4" w:line="237" w:lineRule="auto"/>
        <w:ind w:right="7971"/>
      </w:pPr>
      <w:r>
        <w:t xml:space="preserve">Мы в садике клумбы </w:t>
      </w:r>
      <w:proofErr w:type="gramStart"/>
      <w:r>
        <w:t>Вскопаем</w:t>
      </w:r>
      <w:proofErr w:type="gramEnd"/>
      <w:r>
        <w:t xml:space="preserve"> своём.</w:t>
      </w:r>
    </w:p>
    <w:p w:rsidR="008C5D8F" w:rsidRDefault="00E12A75">
      <w:pPr>
        <w:pStyle w:val="1"/>
        <w:spacing w:before="155"/>
      </w:pPr>
      <w:r>
        <w:t>Припев.</w:t>
      </w:r>
    </w:p>
    <w:p w:rsidR="008C5D8F" w:rsidRDefault="00E12A75">
      <w:pPr>
        <w:pStyle w:val="a4"/>
        <w:numPr>
          <w:ilvl w:val="0"/>
          <w:numId w:val="1"/>
        </w:numPr>
        <w:tabs>
          <w:tab w:val="left" w:pos="416"/>
        </w:tabs>
        <w:spacing w:before="149"/>
        <w:ind w:right="7883" w:firstLine="0"/>
        <w:rPr>
          <w:sz w:val="28"/>
        </w:rPr>
      </w:pPr>
      <w:r>
        <w:rPr>
          <w:sz w:val="28"/>
        </w:rPr>
        <w:t xml:space="preserve">Гвоздику, ромашку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мак с резедой Прополем, умоем Прохладной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водой.</w:t>
      </w:r>
    </w:p>
    <w:p w:rsidR="008C5D8F" w:rsidRDefault="00E12A75">
      <w:pPr>
        <w:pStyle w:val="1"/>
        <w:spacing w:before="152"/>
      </w:pPr>
      <w:r>
        <w:t>Припев.</w:t>
      </w:r>
    </w:p>
    <w:p w:rsidR="008C5D8F" w:rsidRDefault="00E12A75">
      <w:pPr>
        <w:pStyle w:val="a4"/>
        <w:numPr>
          <w:ilvl w:val="0"/>
          <w:numId w:val="1"/>
        </w:numPr>
        <w:tabs>
          <w:tab w:val="left" w:pos="416"/>
        </w:tabs>
        <w:spacing w:before="148"/>
        <w:ind w:firstLine="0"/>
        <w:rPr>
          <w:sz w:val="28"/>
        </w:rPr>
      </w:pPr>
      <w:r>
        <w:rPr>
          <w:sz w:val="28"/>
        </w:rPr>
        <w:t xml:space="preserve">Под солнышком ярким, </w:t>
      </w:r>
      <w:proofErr w:type="gramStart"/>
      <w:r>
        <w:rPr>
          <w:sz w:val="28"/>
        </w:rPr>
        <w:t>Под</w:t>
      </w:r>
      <w:proofErr w:type="gramEnd"/>
      <w:r>
        <w:rPr>
          <w:sz w:val="28"/>
        </w:rPr>
        <w:t xml:space="preserve"> тёплым</w:t>
      </w:r>
      <w:r>
        <w:rPr>
          <w:spacing w:val="-3"/>
          <w:sz w:val="28"/>
        </w:rPr>
        <w:t xml:space="preserve"> </w:t>
      </w:r>
      <w:r>
        <w:rPr>
          <w:sz w:val="28"/>
        </w:rPr>
        <w:t>дождём</w:t>
      </w:r>
    </w:p>
    <w:p w:rsidR="008C5D8F" w:rsidRDefault="00E12A75">
      <w:pPr>
        <w:pStyle w:val="a3"/>
        <w:spacing w:before="3" w:line="237" w:lineRule="auto"/>
        <w:ind w:right="7946"/>
      </w:pPr>
      <w:r>
        <w:t xml:space="preserve">С цветочками вместе </w:t>
      </w:r>
      <w:proofErr w:type="gramStart"/>
      <w:r>
        <w:t>Мы</w:t>
      </w:r>
      <w:proofErr w:type="gramEnd"/>
      <w:r>
        <w:t xml:space="preserve"> быстро растём.</w:t>
      </w:r>
    </w:p>
    <w:p w:rsidR="008C5D8F" w:rsidRDefault="008C5D8F">
      <w:pPr>
        <w:pStyle w:val="a3"/>
        <w:ind w:left="0"/>
        <w:rPr>
          <w:sz w:val="20"/>
        </w:rPr>
      </w:pPr>
    </w:p>
    <w:p w:rsidR="008C5D8F" w:rsidRDefault="008C5D8F">
      <w:pPr>
        <w:pStyle w:val="a3"/>
        <w:spacing w:before="9"/>
        <w:ind w:left="0"/>
        <w:rPr>
          <w:sz w:val="26"/>
        </w:rPr>
      </w:pPr>
    </w:p>
    <w:p w:rsidR="008C5D8F" w:rsidRDefault="00E12A75">
      <w:pPr>
        <w:pStyle w:val="a3"/>
        <w:spacing w:before="89"/>
        <w:ind w:right="571" w:firstLine="1274"/>
        <w:jc w:val="both"/>
      </w:pPr>
      <w:r>
        <w:t xml:space="preserve">А сейчас я прошу вас лечь на пол, закрыть глаза, расслабиться и послушать прекрасную музыку. Это «Вальс цветов». Написал его Пётр Ильич Чайковский. Он был настоящим волшебником! </w:t>
      </w:r>
      <w:hyperlink r:id="rId9">
        <w:r>
          <w:rPr>
            <w:color w:val="0000FF"/>
            <w:u w:val="single" w:color="0000FF"/>
          </w:rPr>
          <w:t>https://youtu.be/pM1SWuM55L4</w:t>
        </w:r>
      </w:hyperlink>
    </w:p>
    <w:p w:rsidR="008C5D8F" w:rsidRDefault="00E12A75">
      <w:pPr>
        <w:pStyle w:val="a3"/>
        <w:tabs>
          <w:tab w:val="left" w:pos="1142"/>
          <w:tab w:val="left" w:pos="2379"/>
          <w:tab w:val="left" w:pos="3010"/>
          <w:tab w:val="left" w:pos="3722"/>
          <w:tab w:val="left" w:pos="4605"/>
          <w:tab w:val="left" w:pos="5479"/>
          <w:tab w:val="left" w:pos="5687"/>
          <w:tab w:val="left" w:pos="6275"/>
          <w:tab w:val="left" w:pos="7073"/>
          <w:tab w:val="left" w:pos="8105"/>
          <w:tab w:val="left" w:pos="9360"/>
          <w:tab w:val="left" w:pos="9536"/>
        </w:tabs>
        <w:spacing w:before="150"/>
        <w:ind w:right="566" w:firstLine="1274"/>
      </w:pPr>
      <w:r>
        <w:t>Т</w:t>
      </w:r>
      <w:r>
        <w:t>еперь наступило время малышей. Они взяли в руки платочки и сейчас весело</w:t>
      </w:r>
      <w:r>
        <w:tab/>
        <w:t>спляшут</w:t>
      </w:r>
      <w:r>
        <w:tab/>
        <w:t>для</w:t>
      </w:r>
      <w:r>
        <w:tab/>
        <w:t>нас!</w:t>
      </w:r>
      <w:r>
        <w:tab/>
        <w:t>Хотя,</w:t>
      </w:r>
      <w:r>
        <w:tab/>
        <w:t>думаю,</w:t>
      </w:r>
      <w:r>
        <w:tab/>
      </w:r>
      <w:r>
        <w:tab/>
        <w:t>мы</w:t>
      </w:r>
      <w:r>
        <w:tab/>
        <w:t>тоже</w:t>
      </w:r>
      <w:r>
        <w:tab/>
        <w:t>можем</w:t>
      </w:r>
      <w:r>
        <w:tab/>
        <w:t>позволить</w:t>
      </w:r>
      <w:r>
        <w:tab/>
      </w:r>
      <w:r>
        <w:tab/>
        <w:t>себе повеселиться</w:t>
      </w:r>
      <w:r>
        <w:tab/>
      </w:r>
      <w:r>
        <w:tab/>
      </w:r>
      <w:r>
        <w:tab/>
      </w:r>
      <w:r>
        <w:tab/>
      </w:r>
      <w:r>
        <w:tab/>
        <w:t>с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5"/>
        </w:rPr>
        <w:t xml:space="preserve">ними. </w:t>
      </w:r>
      <w:hyperlink r:id="rId10">
        <w:r>
          <w:rPr>
            <w:color w:val="0000FF"/>
            <w:u w:val="single" w:color="0000FF"/>
          </w:rPr>
          <w:t>https://drive.google.com/file/d/13v7oEwdFIrj1zkcp4KNpoHPfOAVwmCLj/view?usp=</w:t>
        </w:r>
      </w:hyperlink>
      <w:r>
        <w:rPr>
          <w:color w:val="0000FF"/>
        </w:rPr>
        <w:t xml:space="preserve"> </w:t>
      </w:r>
      <w:hyperlink r:id="rId11">
        <w:proofErr w:type="spellStart"/>
        <w:r>
          <w:rPr>
            <w:color w:val="0000FF"/>
            <w:u w:val="single" w:color="0000FF"/>
          </w:rPr>
          <w:t>sharing</w:t>
        </w:r>
        <w:proofErr w:type="spellEnd"/>
      </w:hyperlink>
    </w:p>
    <w:p w:rsidR="008C5D8F" w:rsidRDefault="00E12A75">
      <w:pPr>
        <w:pStyle w:val="a3"/>
        <w:spacing w:before="150" w:line="276" w:lineRule="auto"/>
        <w:ind w:right="565"/>
      </w:pPr>
      <w:r>
        <w:t>Что ж, повеселились на славу, а теперь – все на улицу! Полива</w:t>
      </w:r>
      <w:r>
        <w:t>ть, нюхать и разглядывать настоящие</w:t>
      </w:r>
      <w:r>
        <w:rPr>
          <w:spacing w:val="63"/>
        </w:rPr>
        <w:t xml:space="preserve"> </w:t>
      </w:r>
      <w:r>
        <w:t>цветы!</w:t>
      </w:r>
    </w:p>
    <w:p w:rsidR="008C5D8F" w:rsidRDefault="008C5D8F">
      <w:pPr>
        <w:pStyle w:val="a3"/>
        <w:ind w:left="0"/>
        <w:rPr>
          <w:sz w:val="30"/>
        </w:rPr>
      </w:pPr>
    </w:p>
    <w:p w:rsidR="008C5D8F" w:rsidRDefault="008C5D8F">
      <w:pPr>
        <w:pStyle w:val="a3"/>
        <w:spacing w:before="10"/>
        <w:ind w:left="0"/>
        <w:rPr>
          <w:sz w:val="36"/>
        </w:rPr>
      </w:pPr>
    </w:p>
    <w:p w:rsidR="008C5D8F" w:rsidRDefault="00E12A75" w:rsidP="00E12A75">
      <w:pPr>
        <w:pStyle w:val="a3"/>
        <w:spacing w:line="278" w:lineRule="auto"/>
        <w:ind w:left="3006" w:right="553" w:firstLine="1658"/>
        <w:sectPr w:rsidR="008C5D8F">
          <w:pgSz w:w="11910" w:h="16840"/>
          <w:pgMar w:top="1040" w:right="280" w:bottom="280" w:left="1000" w:header="720" w:footer="720" w:gutter="0"/>
          <w:cols w:space="720"/>
        </w:sectPr>
      </w:pPr>
      <w:r>
        <w:t>Надеюсь, мы скоро увидимся!</w:t>
      </w:r>
      <w:bookmarkStart w:id="0" w:name="_GoBack"/>
      <w:bookmarkEnd w:id="0"/>
    </w:p>
    <w:p w:rsidR="008C5D8F" w:rsidRDefault="008C5D8F" w:rsidP="00E12A75">
      <w:pPr>
        <w:pStyle w:val="a3"/>
        <w:spacing w:before="67"/>
        <w:ind w:left="0"/>
      </w:pPr>
    </w:p>
    <w:sectPr w:rsidR="008C5D8F">
      <w:pgSz w:w="11910" w:h="16840"/>
      <w:pgMar w:top="1040" w:right="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48A"/>
    <w:multiLevelType w:val="hybridMultilevel"/>
    <w:tmpl w:val="630EA6BE"/>
    <w:lvl w:ilvl="0" w:tplc="68EE1104">
      <w:start w:val="1"/>
      <w:numFmt w:val="decimal"/>
      <w:lvlText w:val="%1."/>
      <w:lvlJc w:val="left"/>
      <w:pPr>
        <w:ind w:left="135" w:hanging="28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CCA9B92">
      <w:numFmt w:val="bullet"/>
      <w:lvlText w:val="•"/>
      <w:lvlJc w:val="left"/>
      <w:pPr>
        <w:ind w:left="1188" w:hanging="282"/>
      </w:pPr>
      <w:rPr>
        <w:rFonts w:hint="default"/>
        <w:lang w:val="ru-RU" w:eastAsia="en-US" w:bidi="ar-SA"/>
      </w:rPr>
    </w:lvl>
    <w:lvl w:ilvl="2" w:tplc="968ACDC2">
      <w:numFmt w:val="bullet"/>
      <w:lvlText w:val="•"/>
      <w:lvlJc w:val="left"/>
      <w:pPr>
        <w:ind w:left="2237" w:hanging="282"/>
      </w:pPr>
      <w:rPr>
        <w:rFonts w:hint="default"/>
        <w:lang w:val="ru-RU" w:eastAsia="en-US" w:bidi="ar-SA"/>
      </w:rPr>
    </w:lvl>
    <w:lvl w:ilvl="3" w:tplc="36CCBAC6">
      <w:numFmt w:val="bullet"/>
      <w:lvlText w:val="•"/>
      <w:lvlJc w:val="left"/>
      <w:pPr>
        <w:ind w:left="3285" w:hanging="282"/>
      </w:pPr>
      <w:rPr>
        <w:rFonts w:hint="default"/>
        <w:lang w:val="ru-RU" w:eastAsia="en-US" w:bidi="ar-SA"/>
      </w:rPr>
    </w:lvl>
    <w:lvl w:ilvl="4" w:tplc="E73C997C">
      <w:numFmt w:val="bullet"/>
      <w:lvlText w:val="•"/>
      <w:lvlJc w:val="left"/>
      <w:pPr>
        <w:ind w:left="4334" w:hanging="282"/>
      </w:pPr>
      <w:rPr>
        <w:rFonts w:hint="default"/>
        <w:lang w:val="ru-RU" w:eastAsia="en-US" w:bidi="ar-SA"/>
      </w:rPr>
    </w:lvl>
    <w:lvl w:ilvl="5" w:tplc="9618B116">
      <w:numFmt w:val="bullet"/>
      <w:lvlText w:val="•"/>
      <w:lvlJc w:val="left"/>
      <w:pPr>
        <w:ind w:left="5383" w:hanging="282"/>
      </w:pPr>
      <w:rPr>
        <w:rFonts w:hint="default"/>
        <w:lang w:val="ru-RU" w:eastAsia="en-US" w:bidi="ar-SA"/>
      </w:rPr>
    </w:lvl>
    <w:lvl w:ilvl="6" w:tplc="37669E06">
      <w:numFmt w:val="bullet"/>
      <w:lvlText w:val="•"/>
      <w:lvlJc w:val="left"/>
      <w:pPr>
        <w:ind w:left="6431" w:hanging="282"/>
      </w:pPr>
      <w:rPr>
        <w:rFonts w:hint="default"/>
        <w:lang w:val="ru-RU" w:eastAsia="en-US" w:bidi="ar-SA"/>
      </w:rPr>
    </w:lvl>
    <w:lvl w:ilvl="7" w:tplc="BF12C486">
      <w:numFmt w:val="bullet"/>
      <w:lvlText w:val="•"/>
      <w:lvlJc w:val="left"/>
      <w:pPr>
        <w:ind w:left="7480" w:hanging="282"/>
      </w:pPr>
      <w:rPr>
        <w:rFonts w:hint="default"/>
        <w:lang w:val="ru-RU" w:eastAsia="en-US" w:bidi="ar-SA"/>
      </w:rPr>
    </w:lvl>
    <w:lvl w:ilvl="8" w:tplc="EC04D4D0">
      <w:numFmt w:val="bullet"/>
      <w:lvlText w:val="•"/>
      <w:lvlJc w:val="left"/>
      <w:pPr>
        <w:ind w:left="8529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5D8F"/>
    <w:rsid w:val="008C5D8F"/>
    <w:rsid w:val="00E1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2C42A7"/>
  <w15:docId w15:val="{1A468F97-5B03-4E51-8F10-A4D9B04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0"/>
      <w:ind w:left="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" w:right="73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tBVnV5z_7VwdmmAs9W92911ahf7s9yf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tBVnV5z_7VwdmmAs9W92911ahf7s9yf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jDEkgl1UOWa9ekReI3mXcEryorP0ik7/view?usp=sharing" TargetMode="External"/><Relationship Id="rId11" Type="http://schemas.openxmlformats.org/officeDocument/2006/relationships/hyperlink" Target="https://drive.google.com/file/d/13v7oEwdFIrj1zkcp4KNpoHPfOAVwmCLj/view?usp=sharing" TargetMode="External"/><Relationship Id="rId5" Type="http://schemas.openxmlformats.org/officeDocument/2006/relationships/hyperlink" Target="https://drive.google.com/file/d/1WjDEkgl1UOWa9ekReI3mXcEryorP0ik7/view?usp=sharing" TargetMode="External"/><Relationship Id="rId10" Type="http://schemas.openxmlformats.org/officeDocument/2006/relationships/hyperlink" Target="https://drive.google.com/file/d/13v7oEwdFIrj1zkcp4KNpoHPfOAVwmCLj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M1SWuM55L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Пользователь Windows</cp:lastModifiedBy>
  <cp:revision>3</cp:revision>
  <dcterms:created xsi:type="dcterms:W3CDTF">2020-09-26T21:25:00Z</dcterms:created>
  <dcterms:modified xsi:type="dcterms:W3CDTF">2020-11-18T13:34:00Z</dcterms:modified>
</cp:coreProperties>
</file>